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8EEF" w14:textId="77777777" w:rsidR="00E10774" w:rsidRDefault="00000000">
      <w:pPr>
        <w:spacing w:after="155"/>
        <w:jc w:val="right"/>
      </w:pPr>
      <w:r>
        <w:rPr>
          <w:noProof/>
        </w:rPr>
        <w:drawing>
          <wp:inline distT="0" distB="0" distL="0" distR="0" wp14:anchorId="29E9BA70" wp14:editId="06A227A5">
            <wp:extent cx="5731510" cy="1463675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F3E1F3F" w14:textId="77777777" w:rsidR="00E10774" w:rsidRDefault="00000000">
      <w:pPr>
        <w:spacing w:after="168"/>
        <w:ind w:left="10" w:right="52" w:hanging="10"/>
        <w:jc w:val="center"/>
      </w:pPr>
      <w:r>
        <w:rPr>
          <w:sz w:val="28"/>
        </w:rPr>
        <w:t xml:space="preserve">Jubilee Allotment Association AGM </w:t>
      </w:r>
    </w:p>
    <w:p w14:paraId="4D41851C" w14:textId="4EE2E316" w:rsidR="00E10774" w:rsidRDefault="00A56BF5">
      <w:pPr>
        <w:spacing w:after="180"/>
        <w:ind w:left="10" w:right="52" w:hanging="10"/>
        <w:jc w:val="center"/>
      </w:pPr>
      <w:r>
        <w:rPr>
          <w:sz w:val="28"/>
        </w:rPr>
        <w:t>Mon</w:t>
      </w:r>
      <w:r w:rsidR="00000000">
        <w:rPr>
          <w:sz w:val="28"/>
        </w:rPr>
        <w:t xml:space="preserve">day </w:t>
      </w:r>
      <w:r>
        <w:rPr>
          <w:sz w:val="28"/>
        </w:rPr>
        <w:t>19</w:t>
      </w:r>
      <w:r w:rsidR="00000000">
        <w:rPr>
          <w:sz w:val="28"/>
          <w:vertAlign w:val="superscript"/>
        </w:rPr>
        <w:t>th</w:t>
      </w:r>
      <w:r w:rsidR="00000000">
        <w:rPr>
          <w:sz w:val="28"/>
        </w:rPr>
        <w:t xml:space="preserve"> of February 202</w:t>
      </w:r>
      <w:r>
        <w:rPr>
          <w:sz w:val="28"/>
        </w:rPr>
        <w:t>4</w:t>
      </w:r>
      <w:r w:rsidR="00000000">
        <w:rPr>
          <w:sz w:val="28"/>
        </w:rPr>
        <w:t xml:space="preserve"> </w:t>
      </w:r>
    </w:p>
    <w:p w14:paraId="659C591D" w14:textId="77777777" w:rsidR="00E10774" w:rsidRDefault="00000000">
      <w:pPr>
        <w:spacing w:after="43" w:line="370" w:lineRule="auto"/>
        <w:ind w:left="2711" w:right="2692" w:hanging="10"/>
        <w:jc w:val="center"/>
      </w:pPr>
      <w:r>
        <w:rPr>
          <w:sz w:val="28"/>
        </w:rPr>
        <w:t xml:space="preserve">7:00pm – Zoom meeting </w:t>
      </w:r>
      <w:proofErr w:type="gramStart"/>
      <w:r>
        <w:rPr>
          <w:sz w:val="28"/>
          <w:u w:val="single" w:color="000000"/>
        </w:rPr>
        <w:t>Agenda</w:t>
      </w:r>
      <w:proofErr w:type="gramEnd"/>
      <w:r>
        <w:rPr>
          <w:sz w:val="28"/>
        </w:rPr>
        <w:t xml:space="preserve"> </w:t>
      </w:r>
    </w:p>
    <w:p w14:paraId="3A13947D" w14:textId="77777777" w:rsidR="00E10774" w:rsidRDefault="00000000">
      <w:pPr>
        <w:numPr>
          <w:ilvl w:val="0"/>
          <w:numId w:val="1"/>
        </w:numPr>
        <w:spacing w:after="37"/>
        <w:ind w:hanging="360"/>
      </w:pPr>
      <w:r>
        <w:rPr>
          <w:sz w:val="28"/>
        </w:rPr>
        <w:t xml:space="preserve">Apologies </w:t>
      </w:r>
    </w:p>
    <w:p w14:paraId="1C3448EB" w14:textId="2E01F1F5" w:rsidR="00E10774" w:rsidRDefault="00000000">
      <w:pPr>
        <w:numPr>
          <w:ilvl w:val="0"/>
          <w:numId w:val="1"/>
        </w:numPr>
        <w:spacing w:after="37"/>
        <w:ind w:hanging="360"/>
      </w:pPr>
      <w:r>
        <w:rPr>
          <w:sz w:val="28"/>
        </w:rPr>
        <w:t>Minutes of AGM dates 0</w:t>
      </w:r>
      <w:r w:rsidR="00A56BF5">
        <w:rPr>
          <w:sz w:val="28"/>
        </w:rPr>
        <w:t>6</w:t>
      </w:r>
      <w:r>
        <w:rPr>
          <w:sz w:val="28"/>
        </w:rPr>
        <w:t>.02.2</w:t>
      </w:r>
      <w:r w:rsidR="00A56BF5">
        <w:rPr>
          <w:sz w:val="28"/>
        </w:rPr>
        <w:t>3</w:t>
      </w:r>
      <w:r>
        <w:rPr>
          <w:sz w:val="28"/>
        </w:rPr>
        <w:t xml:space="preserve"> </w:t>
      </w:r>
    </w:p>
    <w:p w14:paraId="1CDE1A1E" w14:textId="72E9F869" w:rsidR="00E10774" w:rsidRDefault="00000000">
      <w:pPr>
        <w:numPr>
          <w:ilvl w:val="0"/>
          <w:numId w:val="1"/>
        </w:numPr>
        <w:spacing w:after="37"/>
        <w:ind w:hanging="360"/>
      </w:pPr>
      <w:r>
        <w:rPr>
          <w:sz w:val="28"/>
        </w:rPr>
        <w:t>Reports from 202</w:t>
      </w:r>
      <w:r w:rsidR="00A56BF5">
        <w:rPr>
          <w:sz w:val="28"/>
        </w:rPr>
        <w:t>3</w:t>
      </w:r>
      <w:r>
        <w:rPr>
          <w:sz w:val="28"/>
        </w:rPr>
        <w:t xml:space="preserve">: </w:t>
      </w:r>
    </w:p>
    <w:p w14:paraId="0F9CB3F6" w14:textId="77777777" w:rsidR="00E10774" w:rsidRDefault="00000000">
      <w:pPr>
        <w:numPr>
          <w:ilvl w:val="1"/>
          <w:numId w:val="1"/>
        </w:numPr>
        <w:spacing w:after="38"/>
        <w:ind w:hanging="360"/>
      </w:pPr>
      <w:r>
        <w:rPr>
          <w:sz w:val="28"/>
        </w:rPr>
        <w:t xml:space="preserve">Chairman’s report </w:t>
      </w:r>
    </w:p>
    <w:p w14:paraId="09B0ADA7" w14:textId="77777777" w:rsidR="00E10774" w:rsidRDefault="00000000">
      <w:pPr>
        <w:numPr>
          <w:ilvl w:val="1"/>
          <w:numId w:val="1"/>
        </w:numPr>
        <w:spacing w:after="37"/>
        <w:ind w:hanging="360"/>
      </w:pPr>
      <w:r>
        <w:rPr>
          <w:sz w:val="28"/>
        </w:rPr>
        <w:t xml:space="preserve">Treasures report </w:t>
      </w:r>
    </w:p>
    <w:p w14:paraId="5A028581" w14:textId="77777777" w:rsidR="00E10774" w:rsidRDefault="00000000">
      <w:pPr>
        <w:numPr>
          <w:ilvl w:val="1"/>
          <w:numId w:val="1"/>
        </w:numPr>
        <w:spacing w:after="37"/>
        <w:ind w:hanging="360"/>
      </w:pPr>
      <w:r>
        <w:rPr>
          <w:sz w:val="28"/>
        </w:rPr>
        <w:t xml:space="preserve">Maintenance report </w:t>
      </w:r>
    </w:p>
    <w:p w14:paraId="2DC89BA7" w14:textId="77777777" w:rsidR="00E10774" w:rsidRDefault="00000000">
      <w:pPr>
        <w:numPr>
          <w:ilvl w:val="0"/>
          <w:numId w:val="1"/>
        </w:numPr>
        <w:spacing w:after="37"/>
        <w:ind w:hanging="360"/>
      </w:pPr>
      <w:r>
        <w:rPr>
          <w:sz w:val="28"/>
        </w:rPr>
        <w:t xml:space="preserve">Changes to the constitution and rules </w:t>
      </w:r>
    </w:p>
    <w:p w14:paraId="04081DD4" w14:textId="77777777" w:rsidR="00E10774" w:rsidRDefault="00000000">
      <w:pPr>
        <w:numPr>
          <w:ilvl w:val="0"/>
          <w:numId w:val="1"/>
        </w:numPr>
        <w:spacing w:after="37"/>
        <w:ind w:hanging="360"/>
      </w:pPr>
      <w:r>
        <w:rPr>
          <w:sz w:val="28"/>
        </w:rPr>
        <w:t xml:space="preserve">Motions </w:t>
      </w:r>
    </w:p>
    <w:p w14:paraId="466CFE6B" w14:textId="77777777" w:rsidR="00E10774" w:rsidRPr="00A56BF5" w:rsidRDefault="00000000">
      <w:pPr>
        <w:numPr>
          <w:ilvl w:val="0"/>
          <w:numId w:val="1"/>
        </w:numPr>
        <w:spacing w:after="38"/>
        <w:ind w:hanging="360"/>
      </w:pPr>
      <w:r>
        <w:rPr>
          <w:sz w:val="28"/>
        </w:rPr>
        <w:t xml:space="preserve">Chairman’s award </w:t>
      </w:r>
    </w:p>
    <w:p w14:paraId="344442D7" w14:textId="3C90F285" w:rsidR="00A56BF5" w:rsidRDefault="00A56BF5">
      <w:pPr>
        <w:numPr>
          <w:ilvl w:val="0"/>
          <w:numId w:val="1"/>
        </w:numPr>
        <w:spacing w:after="38"/>
        <w:ind w:hanging="360"/>
      </w:pPr>
      <w:r>
        <w:rPr>
          <w:sz w:val="28"/>
        </w:rPr>
        <w:t>Plot of the Year award</w:t>
      </w:r>
    </w:p>
    <w:p w14:paraId="5E6935BF" w14:textId="77777777" w:rsidR="00E10774" w:rsidRDefault="00000000">
      <w:pPr>
        <w:numPr>
          <w:ilvl w:val="0"/>
          <w:numId w:val="1"/>
        </w:numPr>
        <w:spacing w:after="37"/>
        <w:ind w:hanging="360"/>
      </w:pPr>
      <w:r>
        <w:rPr>
          <w:sz w:val="28"/>
        </w:rPr>
        <w:t xml:space="preserve">Election of Committee members </w:t>
      </w:r>
    </w:p>
    <w:p w14:paraId="053FC94A" w14:textId="77777777" w:rsidR="00E10774" w:rsidRDefault="00000000">
      <w:pPr>
        <w:numPr>
          <w:ilvl w:val="0"/>
          <w:numId w:val="1"/>
        </w:numPr>
        <w:spacing w:after="94"/>
        <w:ind w:hanging="360"/>
      </w:pPr>
      <w:r>
        <w:rPr>
          <w:sz w:val="28"/>
        </w:rPr>
        <w:t xml:space="preserve">Closing comments </w:t>
      </w:r>
    </w:p>
    <w:p w14:paraId="7B19DABF" w14:textId="77777777" w:rsidR="00E10774" w:rsidRDefault="00000000">
      <w:pPr>
        <w:spacing w:after="0"/>
      </w:pPr>
      <w:r>
        <w:t xml:space="preserve"> </w:t>
      </w:r>
    </w:p>
    <w:sectPr w:rsidR="00E10774">
      <w:pgSz w:w="11906" w:h="16838"/>
      <w:pgMar w:top="1440" w:right="13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53660"/>
    <w:multiLevelType w:val="hybridMultilevel"/>
    <w:tmpl w:val="792C0F08"/>
    <w:lvl w:ilvl="0" w:tplc="27624B8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38309A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E8D1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8490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2859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661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B6DD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0841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2C17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011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74"/>
    <w:rsid w:val="00A56BF5"/>
    <w:rsid w:val="00E1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50AE"/>
  <w15:docId w15:val="{26B4E627-D0DD-4C19-B71A-8E972B08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University of Leeds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Gilbert</dc:creator>
  <cp:keywords/>
  <cp:lastModifiedBy>Mark Madeley</cp:lastModifiedBy>
  <cp:revision>2</cp:revision>
  <cp:lastPrinted>2024-02-12T14:20:00Z</cp:lastPrinted>
  <dcterms:created xsi:type="dcterms:W3CDTF">2024-02-12T14:20:00Z</dcterms:created>
  <dcterms:modified xsi:type="dcterms:W3CDTF">2024-02-12T14:20:00Z</dcterms:modified>
</cp:coreProperties>
</file>